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CE3" w:rsidRDefault="00804CE3" w:rsidP="00804C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804CE3" w:rsidRDefault="00804CE3" w:rsidP="00804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4CE3" w:rsidRPr="00761038" w:rsidRDefault="00804CE3" w:rsidP="00804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1038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804CE3" w:rsidRPr="00761038" w:rsidRDefault="00804CE3" w:rsidP="00804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1038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804CE3" w:rsidRPr="00761038" w:rsidRDefault="00804CE3" w:rsidP="00804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1038"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804CE3" w:rsidRPr="00761038" w:rsidRDefault="00804CE3" w:rsidP="00804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CE3" w:rsidRPr="00761038" w:rsidRDefault="00804CE3" w:rsidP="00804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1038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804CE3" w:rsidRPr="00761038" w:rsidRDefault="00804CE3" w:rsidP="00804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761038">
        <w:rPr>
          <w:rFonts w:ascii="Times New Roman" w:eastAsia="Times New Roman" w:hAnsi="Times New Roman" w:cs="Times New Roman"/>
          <w:sz w:val="28"/>
          <w:szCs w:val="28"/>
        </w:rPr>
        <w:t>сессии</w:t>
      </w:r>
      <w:proofErr w:type="spellEnd"/>
    </w:p>
    <w:p w:rsidR="00804CE3" w:rsidRPr="00761038" w:rsidRDefault="00804CE3" w:rsidP="00804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CE3" w:rsidRPr="00761038" w:rsidRDefault="00804CE3" w:rsidP="00804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1038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804CE3" w:rsidRPr="00761038" w:rsidRDefault="00804CE3" w:rsidP="00804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04CE3" w:rsidRPr="00761038" w:rsidRDefault="00804CE3" w:rsidP="00804C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 02.2016 </w:t>
      </w:r>
      <w:r w:rsidRPr="0076103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№ ___</w:t>
      </w:r>
    </w:p>
    <w:p w:rsidR="00804CE3" w:rsidRPr="00761038" w:rsidRDefault="00804CE3" w:rsidP="00804C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4CE3" w:rsidRPr="00761038" w:rsidRDefault="00804CE3" w:rsidP="00804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1038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двадцать восьмой сессии </w:t>
      </w:r>
      <w:r w:rsidRPr="00761038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Ермолаевского сельсовета Убинского района Новосибирской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четвертого  созыва  от 29.09.2014 № 177</w:t>
      </w:r>
      <w:r w:rsidRPr="00761038">
        <w:rPr>
          <w:rFonts w:ascii="Times New Roman" w:eastAsia="Times New Roman" w:hAnsi="Times New Roman" w:cs="Times New Roman"/>
          <w:sz w:val="28"/>
          <w:szCs w:val="28"/>
        </w:rPr>
        <w:t xml:space="preserve"> «Об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утверждении Положения о бюджетном процессе в Ермолаевском сельсовете Убинского района Новосибирской области</w:t>
      </w:r>
      <w:r w:rsidRPr="0076103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804CE3" w:rsidRPr="00761038" w:rsidRDefault="00804CE3" w:rsidP="00804C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E492A" w:rsidRPr="00761038" w:rsidRDefault="001E492A" w:rsidP="001E4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03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072B1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статьями </w:t>
      </w:r>
      <w:r>
        <w:rPr>
          <w:rFonts w:ascii="Times New Roman" w:eastAsia="Times New Roman" w:hAnsi="Times New Roman" w:cs="Times New Roman"/>
          <w:sz w:val="28"/>
          <w:szCs w:val="28"/>
        </w:rPr>
        <w:t>96</w:t>
      </w:r>
      <w:r w:rsidR="008072B1">
        <w:rPr>
          <w:rFonts w:ascii="Times New Roman" w:eastAsia="Times New Roman" w:hAnsi="Times New Roman" w:cs="Times New Roman"/>
          <w:sz w:val="28"/>
          <w:szCs w:val="28"/>
        </w:rPr>
        <w:t xml:space="preserve"> и 100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</w:t>
      </w:r>
      <w:r w:rsidRPr="007610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E492A" w:rsidRPr="00761038" w:rsidRDefault="001E492A" w:rsidP="001E4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038">
        <w:rPr>
          <w:rFonts w:ascii="Times New Roman" w:eastAsia="Times New Roman" w:hAnsi="Times New Roman" w:cs="Times New Roman"/>
          <w:sz w:val="28"/>
          <w:szCs w:val="28"/>
        </w:rPr>
        <w:t>Совет депутатов Ермолаевского сельсовета Убинского района    Новосибирской области</w:t>
      </w:r>
    </w:p>
    <w:p w:rsidR="001E492A" w:rsidRPr="00761038" w:rsidRDefault="001E492A" w:rsidP="001E4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038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1E492A" w:rsidRPr="00761038" w:rsidRDefault="001E492A" w:rsidP="004738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38">
        <w:rPr>
          <w:rFonts w:ascii="Times New Roman" w:eastAsia="Times New Roman" w:hAnsi="Times New Roman" w:cs="Times New Roman"/>
          <w:sz w:val="28"/>
          <w:szCs w:val="28"/>
        </w:rPr>
        <w:t xml:space="preserve">1.Внести в решение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двадцать восьмой сессии </w:t>
      </w:r>
      <w:r w:rsidRPr="00761038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Ермолаевского сельсовета Убинского района Новосибирской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четвертого  созыва  от 29.09.2014 № 177</w:t>
      </w:r>
      <w:r w:rsidRPr="00761038">
        <w:rPr>
          <w:rFonts w:ascii="Times New Roman" w:eastAsia="Times New Roman" w:hAnsi="Times New Roman" w:cs="Times New Roman"/>
          <w:sz w:val="28"/>
          <w:szCs w:val="28"/>
        </w:rPr>
        <w:t xml:space="preserve"> «Об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утверждении Положения о бюджетном процессе в Ермолаевском сельсовете Убинского района Новосибирской области</w:t>
      </w:r>
      <w:r w:rsidRPr="0076103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38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38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6413C8" w:rsidRDefault="00473872" w:rsidP="001E492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 w:rsidRPr="00473872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13C8">
        <w:rPr>
          <w:rFonts w:ascii="Times New Roman" w:hAnsi="Times New Roman" w:cs="Times New Roman"/>
          <w:sz w:val="28"/>
          <w:szCs w:val="28"/>
        </w:rPr>
        <w:t>В с</w:t>
      </w:r>
      <w:r>
        <w:rPr>
          <w:rFonts w:ascii="Times New Roman" w:hAnsi="Times New Roman" w:cs="Times New Roman"/>
          <w:sz w:val="28"/>
          <w:szCs w:val="28"/>
        </w:rPr>
        <w:t>та</w:t>
      </w:r>
      <w:r w:rsidR="006413C8">
        <w:rPr>
          <w:rFonts w:ascii="Times New Roman" w:hAnsi="Times New Roman" w:cs="Times New Roman"/>
          <w:sz w:val="28"/>
          <w:szCs w:val="28"/>
        </w:rPr>
        <w:t>тье</w:t>
      </w:r>
      <w:r>
        <w:rPr>
          <w:rFonts w:ascii="Times New Roman" w:hAnsi="Times New Roman" w:cs="Times New Roman"/>
          <w:sz w:val="28"/>
          <w:szCs w:val="28"/>
        </w:rPr>
        <w:t xml:space="preserve"> 26 Положения</w:t>
      </w:r>
      <w:r w:rsidR="006413C8">
        <w:rPr>
          <w:rFonts w:ascii="Times New Roman" w:hAnsi="Times New Roman" w:cs="Times New Roman"/>
          <w:sz w:val="28"/>
          <w:szCs w:val="28"/>
        </w:rPr>
        <w:t>:</w:t>
      </w:r>
    </w:p>
    <w:p w:rsidR="00BE36A4" w:rsidRDefault="00473872" w:rsidP="001E492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13C8">
        <w:rPr>
          <w:rFonts w:ascii="Times New Roman" w:hAnsi="Times New Roman" w:cs="Times New Roman"/>
          <w:sz w:val="28"/>
          <w:szCs w:val="28"/>
        </w:rPr>
        <w:tab/>
        <w:t xml:space="preserve">часть  2 </w:t>
      </w:r>
      <w:r>
        <w:rPr>
          <w:rFonts w:ascii="Times New Roman" w:hAnsi="Times New Roman" w:cs="Times New Roman"/>
          <w:sz w:val="28"/>
          <w:szCs w:val="28"/>
        </w:rPr>
        <w:t>дополнить подпунктом 3.1 следующего содержания:</w:t>
      </w:r>
    </w:p>
    <w:p w:rsidR="00BE36A4" w:rsidRDefault="00473872" w:rsidP="00473872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«3.1) </w:t>
      </w:r>
      <w:r w:rsidR="00BE36A4" w:rsidRPr="00473872">
        <w:rPr>
          <w:rFonts w:ascii="Times New Roman" w:hAnsi="Times New Roman" w:cs="Times New Roman"/>
          <w:sz w:val="28"/>
          <w:szCs w:val="28"/>
        </w:rPr>
        <w:t>разница между средствами, поступившими от размещения муниципальных ценных бумаг, номинальная стоимость которых указана в валюте Российской Федерации, и средствами</w:t>
      </w:r>
      <w:r>
        <w:rPr>
          <w:rFonts w:ascii="Times New Roman" w:hAnsi="Times New Roman" w:cs="Times New Roman"/>
          <w:sz w:val="28"/>
          <w:szCs w:val="28"/>
        </w:rPr>
        <w:t>, направленными на их погашение»</w:t>
      </w:r>
      <w:r w:rsidR="006413C8">
        <w:rPr>
          <w:rFonts w:ascii="Times New Roman" w:hAnsi="Times New Roman" w:cs="Times New Roman"/>
          <w:sz w:val="28"/>
          <w:szCs w:val="28"/>
        </w:rPr>
        <w:t>;</w:t>
      </w:r>
    </w:p>
    <w:p w:rsidR="006413C8" w:rsidRDefault="006413C8" w:rsidP="006413C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 3 дополнить абзацами следующего содержания:</w:t>
      </w:r>
    </w:p>
    <w:p w:rsidR="00BE36A4" w:rsidRPr="006413C8" w:rsidRDefault="006413C8" w:rsidP="006413C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413C8">
        <w:rPr>
          <w:rFonts w:ascii="Times New Roman" w:hAnsi="Times New Roman" w:cs="Times New Roman"/>
          <w:sz w:val="28"/>
          <w:szCs w:val="28"/>
        </w:rPr>
        <w:t>«</w:t>
      </w:r>
      <w:r w:rsidR="00BE36A4" w:rsidRPr="006413C8">
        <w:rPr>
          <w:rFonts w:ascii="Times New Roman" w:hAnsi="Times New Roman" w:cs="Times New Roman"/>
          <w:sz w:val="28"/>
          <w:szCs w:val="28"/>
        </w:rPr>
        <w:t>поступления от продажи акций и иных форм участия в капитале, находящихся в собственности муниципального образования;</w:t>
      </w:r>
    </w:p>
    <w:p w:rsidR="00BE36A4" w:rsidRPr="006413C8" w:rsidRDefault="00BE36A4" w:rsidP="00BE36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3C8">
        <w:rPr>
          <w:rFonts w:ascii="Times New Roman" w:hAnsi="Times New Roman" w:cs="Times New Roman"/>
          <w:sz w:val="28"/>
          <w:szCs w:val="28"/>
        </w:rPr>
        <w:t xml:space="preserve">объем средств, направляемых на исполнение гарантий муниципального образования в валюте Российской Федерации, в случае, если исполнение гарантом муниципальных гарантий ведет к возникновению права регрессного требования гаранта к </w:t>
      </w:r>
      <w:proofErr w:type="gramStart"/>
      <w:r w:rsidRPr="006413C8">
        <w:rPr>
          <w:rFonts w:ascii="Times New Roman" w:hAnsi="Times New Roman" w:cs="Times New Roman"/>
          <w:sz w:val="28"/>
          <w:szCs w:val="28"/>
        </w:rPr>
        <w:t>принципалу</w:t>
      </w:r>
      <w:proofErr w:type="gramEnd"/>
      <w:r w:rsidRPr="006413C8">
        <w:rPr>
          <w:rFonts w:ascii="Times New Roman" w:hAnsi="Times New Roman" w:cs="Times New Roman"/>
          <w:sz w:val="28"/>
          <w:szCs w:val="28"/>
        </w:rPr>
        <w:t xml:space="preserve"> либо обусловлено уступкой гаранту прав требования бенефициара к принципалу;</w:t>
      </w:r>
    </w:p>
    <w:p w:rsidR="00BE36A4" w:rsidRPr="006413C8" w:rsidRDefault="00BE36A4" w:rsidP="00BE36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3C8">
        <w:rPr>
          <w:rFonts w:ascii="Times New Roman" w:hAnsi="Times New Roman" w:cs="Times New Roman"/>
          <w:sz w:val="28"/>
          <w:szCs w:val="28"/>
        </w:rPr>
        <w:t>объем средств, направляемых на погашение иных долговых обязательств муниципального образования в валюте Российской Федерации;</w:t>
      </w:r>
    </w:p>
    <w:p w:rsidR="00BE36A4" w:rsidRPr="006413C8" w:rsidRDefault="00BE36A4" w:rsidP="00BE36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3C8">
        <w:rPr>
          <w:rFonts w:ascii="Times New Roman" w:hAnsi="Times New Roman" w:cs="Times New Roman"/>
          <w:sz w:val="28"/>
          <w:szCs w:val="28"/>
        </w:rPr>
        <w:lastRenderedPageBreak/>
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Федерации;</w:t>
      </w:r>
    </w:p>
    <w:p w:rsidR="00BE36A4" w:rsidRDefault="00BE36A4" w:rsidP="00BE36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3C8">
        <w:rPr>
          <w:rFonts w:ascii="Times New Roman" w:hAnsi="Times New Roman" w:cs="Times New Roman"/>
          <w:sz w:val="28"/>
          <w:szCs w:val="28"/>
        </w:rPr>
        <w:t>разница между средствами, перечисленными с единого счета по учету средств местного бюджета, и средствами, зачисленными на единый счет по учету средств местного бюджета, при проведении операций по управлению остатками средств на едином счете по учету средств местного бюджета</w:t>
      </w:r>
      <w:r w:rsidR="003B214F">
        <w:rPr>
          <w:rFonts w:ascii="Times New Roman" w:hAnsi="Times New Roman" w:cs="Times New Roman"/>
          <w:sz w:val="28"/>
          <w:szCs w:val="28"/>
        </w:rPr>
        <w:t>»</w:t>
      </w:r>
      <w:r w:rsidRPr="006413C8">
        <w:rPr>
          <w:rFonts w:ascii="Times New Roman" w:hAnsi="Times New Roman" w:cs="Times New Roman"/>
          <w:sz w:val="28"/>
          <w:szCs w:val="28"/>
        </w:rPr>
        <w:t>.</w:t>
      </w:r>
    </w:p>
    <w:p w:rsidR="00E02C23" w:rsidRDefault="00E02C23" w:rsidP="00BE36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1.2.В статье 27 Положения:</w:t>
      </w:r>
    </w:p>
    <w:p w:rsidR="00993B40" w:rsidRDefault="00E02C23" w:rsidP="00BE36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  дополнить подпунктом 4 следующего содержания:</w:t>
      </w:r>
    </w:p>
    <w:p w:rsidR="00993B40" w:rsidRPr="00993B40" w:rsidRDefault="00E02C23" w:rsidP="00E02C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«4) </w:t>
      </w:r>
      <w:r w:rsidR="00993B40" w:rsidRPr="00993B40">
        <w:rPr>
          <w:rFonts w:ascii="Times New Roman" w:hAnsi="Times New Roman" w:cs="Times New Roman"/>
          <w:sz w:val="28"/>
          <w:szCs w:val="28"/>
        </w:rPr>
        <w:t>ценным бумагам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(муниципальным ценным бумагам)»;</w:t>
      </w:r>
    </w:p>
    <w:p w:rsidR="00E02C23" w:rsidRDefault="00E02C23" w:rsidP="00E02C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4  дополнить абзацем  следующего содержания:</w:t>
      </w:r>
    </w:p>
    <w:p w:rsidR="00993B40" w:rsidRDefault="00E02C23" w:rsidP="00993B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93B40" w:rsidRPr="00993B40">
        <w:rPr>
          <w:rFonts w:ascii="Times New Roman" w:hAnsi="Times New Roman" w:cs="Times New Roman"/>
          <w:sz w:val="28"/>
          <w:szCs w:val="28"/>
        </w:rPr>
        <w:t xml:space="preserve"> номинальная сумма долга </w:t>
      </w:r>
      <w:r>
        <w:rPr>
          <w:rFonts w:ascii="Times New Roman" w:hAnsi="Times New Roman" w:cs="Times New Roman"/>
          <w:sz w:val="28"/>
          <w:szCs w:val="28"/>
        </w:rPr>
        <w:t>по муниципальным ценным бумагам».</w:t>
      </w:r>
    </w:p>
    <w:p w:rsidR="0093523B" w:rsidRPr="00761038" w:rsidRDefault="0093523B" w:rsidP="0093523B">
      <w:pPr>
        <w:pStyle w:val="a3"/>
        <w:ind w:firstLine="708"/>
        <w:jc w:val="both"/>
        <w:rPr>
          <w:szCs w:val="28"/>
        </w:rPr>
      </w:pPr>
      <w:r w:rsidRPr="00761038">
        <w:rPr>
          <w:szCs w:val="28"/>
        </w:rPr>
        <w:t>2.Опубликовать настоящее решение в периодическом печатном издании  «Вестник Ермолаевского сельсовета».</w:t>
      </w:r>
    </w:p>
    <w:p w:rsidR="0093523B" w:rsidRPr="00761038" w:rsidRDefault="0093523B" w:rsidP="00935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523B" w:rsidRPr="00761038" w:rsidRDefault="0093523B" w:rsidP="00935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523B" w:rsidRPr="00761038" w:rsidRDefault="0093523B" w:rsidP="00935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523B" w:rsidRPr="00761038" w:rsidRDefault="0093523B" w:rsidP="00935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038">
        <w:rPr>
          <w:rFonts w:ascii="Times New Roman" w:eastAsia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93523B" w:rsidRPr="00761038" w:rsidRDefault="0093523B" w:rsidP="00935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1038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761038">
        <w:rPr>
          <w:rFonts w:ascii="Times New Roman" w:eastAsia="Times New Roman" w:hAnsi="Times New Roman" w:cs="Times New Roman"/>
          <w:sz w:val="28"/>
          <w:szCs w:val="28"/>
        </w:rPr>
        <w:t xml:space="preserve">   А.Н. Пасевич</w:t>
      </w:r>
    </w:p>
    <w:p w:rsidR="0093523B" w:rsidRPr="008E6351" w:rsidRDefault="0093523B" w:rsidP="009352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523B" w:rsidRDefault="0093523B" w:rsidP="0093523B"/>
    <w:p w:rsidR="0093523B" w:rsidRPr="00993B40" w:rsidRDefault="0093523B" w:rsidP="00993B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93523B">
        <w:rPr>
          <w:rFonts w:ascii="Times New Roman" w:hAnsi="Times New Roman" w:cs="Times New Roman"/>
          <w:sz w:val="20"/>
          <w:szCs w:val="20"/>
        </w:rPr>
        <w:t>24.02.2016</w:t>
      </w:r>
    </w:p>
    <w:sectPr w:rsidR="0093523B" w:rsidRPr="00993B40" w:rsidSect="0092095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36A4"/>
    <w:rsid w:val="001E492A"/>
    <w:rsid w:val="003B214F"/>
    <w:rsid w:val="00473872"/>
    <w:rsid w:val="006413C8"/>
    <w:rsid w:val="00804CE3"/>
    <w:rsid w:val="008072B1"/>
    <w:rsid w:val="0093523B"/>
    <w:rsid w:val="00993B40"/>
    <w:rsid w:val="00A07198"/>
    <w:rsid w:val="00B768B1"/>
    <w:rsid w:val="00BE36A4"/>
    <w:rsid w:val="00E02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6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rsid w:val="0093523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93523B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2016-02-24T07:56:00Z</dcterms:created>
  <dcterms:modified xsi:type="dcterms:W3CDTF">2016-02-24T11:23:00Z</dcterms:modified>
</cp:coreProperties>
</file>